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C61D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DOM ZA STARIJE OSOBE MAKSIMIR</w:t>
      </w:r>
    </w:p>
    <w:p w14:paraId="3A59F96A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ZAGREB, HEGEDUŠIĆEVA 20</w:t>
      </w:r>
    </w:p>
    <w:p w14:paraId="7DE51BF6" w14:textId="57C245FD" w:rsidR="003C5AE4" w:rsidRPr="003C5AE4" w:rsidRDefault="00004C49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="00B8222A" w:rsidRPr="003C5AE4">
        <w:rPr>
          <w:rFonts w:ascii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hAnsi="Times New Roman" w:cs="Times New Roman"/>
          <w:sz w:val="24"/>
          <w:szCs w:val="24"/>
          <w:lang w:eastAsia="hr-HR"/>
        </w:rPr>
        <w:t>3</w:t>
      </w:r>
      <w:r w:rsidR="00B8222A" w:rsidRPr="003C5AE4">
        <w:rPr>
          <w:rFonts w:ascii="Times New Roman" w:hAnsi="Times New Roman" w:cs="Times New Roman"/>
          <w:sz w:val="24"/>
          <w:szCs w:val="24"/>
          <w:lang w:eastAsia="hr-HR"/>
        </w:rPr>
        <w:t>.202</w:t>
      </w:r>
      <w:r w:rsidR="00A7176E" w:rsidRPr="003C5AE4">
        <w:rPr>
          <w:rFonts w:ascii="Times New Roman" w:hAnsi="Times New Roman" w:cs="Times New Roman"/>
          <w:sz w:val="24"/>
          <w:szCs w:val="24"/>
          <w:lang w:eastAsia="hr-HR"/>
        </w:rPr>
        <w:t>5</w:t>
      </w:r>
      <w:r w:rsidR="003C5AE4" w:rsidRPr="003C5AE4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EB0FA53" w14:textId="7AFAADA9" w:rsidR="0021197A" w:rsidRPr="003C5AE4" w:rsidRDefault="0021197A" w:rsidP="002119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temelju članka 24. Temeljnog kolektivnog ugovora za zaposlenike u javnim službama od 1. ožujka 2024.,  ravnatelj Doma za starije osobe Maksimir raspisuje</w:t>
      </w:r>
    </w:p>
    <w:p w14:paraId="06538202" w14:textId="77777777" w:rsidR="0021197A" w:rsidRPr="003C5AE4" w:rsidRDefault="0021197A" w:rsidP="003C5AE4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 A T J E Č A J</w:t>
      </w:r>
    </w:p>
    <w:p w14:paraId="68A7E14D" w14:textId="50FFF47F" w:rsidR="0021197A" w:rsidRPr="003C5AE4" w:rsidRDefault="0021197A" w:rsidP="002119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zasnivanje radnog odnosa na neodređeno vrijeme</w:t>
      </w:r>
    </w:p>
    <w:p w14:paraId="0B7B3545" w14:textId="49B11118" w:rsidR="0021197A" w:rsidRPr="003C5AE4" w:rsidRDefault="0021197A" w:rsidP="002119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</w:pPr>
      <w:r w:rsidRPr="003C5AE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GERONTODOMAĆICA ZA USLUGE POMOĆI U KUĆI - 1 izvršitelj  m/ž</w:t>
      </w:r>
    </w:p>
    <w:p w14:paraId="6501CC56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UVJETI:</w:t>
      </w:r>
    </w:p>
    <w:p w14:paraId="0B628435" w14:textId="77777777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 xml:space="preserve">- završeno osnovnoškolsko obrazovanje, izobrazba za </w:t>
      </w:r>
      <w:proofErr w:type="spellStart"/>
      <w:r w:rsidRPr="003C5AE4">
        <w:rPr>
          <w:rFonts w:ascii="Times New Roman" w:hAnsi="Times New Roman" w:cs="Times New Roman"/>
          <w:sz w:val="24"/>
          <w:szCs w:val="24"/>
          <w:lang w:eastAsia="hr-HR"/>
        </w:rPr>
        <w:t>gerontodomaćice</w:t>
      </w:r>
      <w:proofErr w:type="spellEnd"/>
    </w:p>
    <w:p w14:paraId="1D937440" w14:textId="27588E94" w:rsidR="0021197A" w:rsidRPr="003C5AE4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- vozački ispit B kategorije</w:t>
      </w:r>
    </w:p>
    <w:p w14:paraId="3CDF6F07" w14:textId="77777777" w:rsidR="0021197A" w:rsidRDefault="0021197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C5AE4">
        <w:rPr>
          <w:rFonts w:ascii="Times New Roman" w:hAnsi="Times New Roman" w:cs="Times New Roman"/>
          <w:sz w:val="24"/>
          <w:szCs w:val="24"/>
          <w:lang w:eastAsia="hr-HR"/>
        </w:rPr>
        <w:t>- radno iskustvo: 3 mjeseca</w:t>
      </w:r>
    </w:p>
    <w:p w14:paraId="02F60B84" w14:textId="77777777" w:rsidR="00F918DA" w:rsidRPr="003C5AE4" w:rsidRDefault="00F918DA" w:rsidP="003C5AE4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61235D6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val="en-GB" w:eastAsia="hr-HR"/>
        </w:rPr>
      </w:pP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Zainteresirani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kandidati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dužni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priložiti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zamolbu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životopis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elektronički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zapis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Hrvastskog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zavoda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za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mirovinsko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osiguranje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uvjerenje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nekažnjavanju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.</w:t>
      </w:r>
    </w:p>
    <w:p w14:paraId="58ABA074" w14:textId="1481B3C7" w:rsidR="00F918DA" w:rsidRPr="006462A2" w:rsidRDefault="00F918DA" w:rsidP="006462A2">
      <w:pPr>
        <w:pStyle w:val="Bezproreda"/>
        <w:rPr>
          <w:rFonts w:ascii="Times New Roman" w:hAnsi="Times New Roman" w:cs="Times New Roman"/>
          <w:sz w:val="24"/>
          <w:szCs w:val="24"/>
          <w:lang w:val="en-GB" w:eastAsia="hr-HR"/>
        </w:rPr>
      </w:pP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ostvaruje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zapošljavanju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posebnim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propisima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dužan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natječaj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pozvati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se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to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odnosu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ostale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samo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pod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jednakim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. Da bi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ostvario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zapošljavanju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ispunjava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za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ostvarivanje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toga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dužan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natječaj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priložiti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sve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ispunjavanju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traženih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rješenje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priznatom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statusu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odnosno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potvrdu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priznatom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statusu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koje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vidljivo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spomenuto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kojeg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vidljivo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način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prestao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radni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odnos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kod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posljednjeg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poslodavca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te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da je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nezaposlen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Kandidati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koji se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pozivaju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pravo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prednosti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prilikom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zapošljavanja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u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skladu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s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člankom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102.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Zakona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hrvatskim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braniteljima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Domovinskog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rata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članovima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njihove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obitelji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(NN 121/17 ,</w:t>
      </w:r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98/19, 84/21 I 156/23</w:t>
      </w:r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)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prijavu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natječaj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dužni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osim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ispunjavanju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traženih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uvjeta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priložiti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dokaze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propisane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člankom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102.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stavak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1.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Zakona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hrvatskim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braniteljima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iz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Domovinskog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rata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članovima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njihove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obitelji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, a koji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su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objavljeni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web-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stranici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Ministarstva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hrvatskih</w:t>
      </w:r>
      <w:proofErr w:type="spellEnd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sz w:val="24"/>
          <w:szCs w:val="24"/>
          <w:lang w:val="en-GB" w:eastAsia="hr-HR"/>
        </w:rPr>
        <w:t>branitelja</w:t>
      </w:r>
      <w:proofErr w:type="spellEnd"/>
      <w:r w:rsidRPr="00F918DA">
        <w:rPr>
          <w:rFonts w:ascii="Times New Roman" w:hAnsi="Times New Roman" w:cs="Times New Roman"/>
          <w:b/>
          <w:bCs/>
          <w:sz w:val="24"/>
          <w:szCs w:val="24"/>
          <w:lang w:val="en-GB" w:eastAsia="hr-HR"/>
        </w:rPr>
        <w:t xml:space="preserve">: </w:t>
      </w:r>
      <w:hyperlink r:id="rId5" w:history="1">
        <w:r w:rsidRPr="00F918DA">
          <w:rPr>
            <w:rStyle w:val="Hiperveza"/>
            <w:rFonts w:ascii="Times New Roman" w:hAnsi="Times New Roman" w:cs="Times New Roman"/>
            <w:b/>
            <w:bCs/>
            <w:sz w:val="24"/>
            <w:szCs w:val="24"/>
            <w:lang w:val="en-GB" w:eastAsia="hr-HR"/>
          </w:rPr>
          <w:t>https://branitelji.gov.hr/zaposljavanje843/843,(https://branitelji.gov.hr/UserDocsImages//NG/12%20Prosinac/Zapošljavanje//Popis%20Dokaza%20za%20ostvarivanje%20prava%20prednosti%20pri%20zapošljavanju.pdf</w:t>
        </w:r>
      </w:hyperlink>
    </w:p>
    <w:p w14:paraId="4B377049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Na natječaj se, pod ravnopravnim uvjetima, imaju pravo javiti osobe oba spola. Izrazi koji se koriste u ovom natječaju, a imaju rodno značenje, koriste se neutralno i odnose se jednako na oba spola. Zaprimljenu dokumentaciju ne vraćamo.</w:t>
      </w:r>
    </w:p>
    <w:p w14:paraId="28DB7ACF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val="en-GB"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Rok za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podnošenje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pisanih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prijava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dokaza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o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ispunjavanju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traženih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uvjeta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je 8 dana od dana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objave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službenoj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stranici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Hrvatskog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zavoda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za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zapošljavanje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.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Pisane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prijave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podnose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se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jedan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od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slijedećih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načina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: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elekrtoničkom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poštom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adresu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: </w:t>
      </w:r>
      <w:hyperlink r:id="rId6" w:history="1">
        <w:r w:rsidRPr="00F918DA">
          <w:rPr>
            <w:rStyle w:val="Hiperveza"/>
            <w:rFonts w:ascii="Times New Roman" w:hAnsi="Times New Roman" w:cs="Times New Roman"/>
            <w:bCs/>
            <w:sz w:val="24"/>
            <w:szCs w:val="24"/>
            <w:lang w:eastAsia="hr-HR"/>
          </w:rPr>
          <w:t>dom.maksimir@dom-maksimir.hr</w:t>
        </w:r>
      </w:hyperlink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,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poštom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na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adresu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Hegedušićeva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20, Zagreb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ili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 xml:space="preserve"> </w:t>
      </w:r>
      <w:proofErr w:type="spellStart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osobno</w:t>
      </w:r>
      <w:proofErr w:type="spellEnd"/>
      <w:r w:rsidRPr="00F918DA">
        <w:rPr>
          <w:rFonts w:ascii="Times New Roman" w:hAnsi="Times New Roman" w:cs="Times New Roman"/>
          <w:bCs/>
          <w:sz w:val="24"/>
          <w:szCs w:val="24"/>
          <w:lang w:val="en-GB" w:eastAsia="hr-HR"/>
        </w:rPr>
        <w:t>.</w:t>
      </w:r>
    </w:p>
    <w:p w14:paraId="07032C52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Nepotpune zamolbe i zamolbe koje stignu poslije roka natječaja neće se uzimati u obzir.</w:t>
      </w:r>
    </w:p>
    <w:p w14:paraId="1FC80674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Kandidati koji podnesu pravovremenu i urednu prijavu i ispunjavaju formalne uvjete iz natječaja mogu biti pozvani na razgovor i/ili provjeru znanja, sposobnosti i vještina o čemu će kandidati biti obaviješteni elektroničkom poštom i/ili putem web stranice Doma za starije osobe Maksimir.</w:t>
      </w:r>
    </w:p>
    <w:p w14:paraId="57AC609D" w14:textId="77777777" w:rsidR="00F918DA" w:rsidRPr="00F918DA" w:rsidRDefault="00F918DA" w:rsidP="00F918DA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Obavijest o ishodu natječajnog postupka sa inicijalima odabranog kandidata bit će objavljena na mrežnim stranicama Doma za starije osobe Maksimir, </w:t>
      </w:r>
      <w:hyperlink r:id="rId7" w:history="1">
        <w:r w:rsidRPr="00F918DA">
          <w:rPr>
            <w:rStyle w:val="Hiperveza"/>
            <w:rFonts w:ascii="Times New Roman" w:hAnsi="Times New Roman" w:cs="Times New Roman"/>
            <w:bCs/>
            <w:sz w:val="24"/>
            <w:szCs w:val="24"/>
            <w:lang w:eastAsia="hr-HR"/>
          </w:rPr>
          <w:t>www.dom-maksimir.hr</w:t>
        </w:r>
      </w:hyperlink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, pod rubrikom Natječaji, u roku od 15 dana od dana odabira i time će se smatrati da su svi kandidati obaviješteni te neće biti pojedinačnog obavještavanja.</w:t>
      </w:r>
    </w:p>
    <w:p w14:paraId="27666227" w14:textId="0381A324" w:rsidR="00BE3A76" w:rsidRPr="00F706F5" w:rsidRDefault="00F918DA" w:rsidP="00F706F5">
      <w:pPr>
        <w:pStyle w:val="Bezproreda"/>
        <w:rPr>
          <w:rFonts w:ascii="Times New Roman" w:hAnsi="Times New Roman" w:cs="Times New Roman"/>
          <w:bCs/>
          <w:sz w:val="24"/>
          <w:szCs w:val="24"/>
          <w:lang w:eastAsia="hr-HR"/>
        </w:rPr>
      </w:pPr>
      <w:r w:rsidRPr="00F918DA">
        <w:rPr>
          <w:rFonts w:ascii="Times New Roman" w:hAnsi="Times New Roman" w:cs="Times New Roman"/>
          <w:bCs/>
          <w:sz w:val="24"/>
          <w:szCs w:val="24"/>
          <w:lang w:eastAsia="hr-HR"/>
        </w:rPr>
        <w:t>Informacije se mogu dobiti na tel.:2351-165, radnim danom od 9-15 sati</w:t>
      </w:r>
    </w:p>
    <w:sectPr w:rsidR="00BE3A76" w:rsidRPr="00F706F5" w:rsidSect="006462A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12C96"/>
    <w:multiLevelType w:val="multilevel"/>
    <w:tmpl w:val="6366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899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65"/>
    <w:rsid w:val="00004C49"/>
    <w:rsid w:val="00070EA5"/>
    <w:rsid w:val="001F2FCB"/>
    <w:rsid w:val="0021197A"/>
    <w:rsid w:val="00257A2A"/>
    <w:rsid w:val="003C5AE4"/>
    <w:rsid w:val="00490041"/>
    <w:rsid w:val="006077B9"/>
    <w:rsid w:val="00627BE8"/>
    <w:rsid w:val="006462A2"/>
    <w:rsid w:val="006515F7"/>
    <w:rsid w:val="007E648B"/>
    <w:rsid w:val="00A7176E"/>
    <w:rsid w:val="00AC0FFA"/>
    <w:rsid w:val="00B8222A"/>
    <w:rsid w:val="00BE3A76"/>
    <w:rsid w:val="00C94B98"/>
    <w:rsid w:val="00CE39F9"/>
    <w:rsid w:val="00CF5665"/>
    <w:rsid w:val="00D96889"/>
    <w:rsid w:val="00DE0858"/>
    <w:rsid w:val="00F46AD5"/>
    <w:rsid w:val="00F4776F"/>
    <w:rsid w:val="00F706F5"/>
    <w:rsid w:val="00F9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C6F97"/>
  <w15:chartTrackingRefBased/>
  <w15:docId w15:val="{DA6FB1E7-F163-4A6F-9537-74D9E7E7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C5AE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F918D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91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m-maksimi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.maksimir@dom-maksimir.hr" TargetMode="External"/><Relationship Id="rId5" Type="http://schemas.openxmlformats.org/officeDocument/2006/relationships/hyperlink" Target="https://branitelji.gov.hr/zaposljavanje843/843,(https:/branitelji.gov.hr/UserDocsImages/NG/12%20Prosinac/Zapo&#353;ljavanje/Popis%20Dokaza%20za%20ostvarivanje%20prava%20prednosti%20pri%20zapo&#353;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dcterms:created xsi:type="dcterms:W3CDTF">2024-09-13T07:08:00Z</dcterms:created>
  <dcterms:modified xsi:type="dcterms:W3CDTF">2025-03-06T12:53:00Z</dcterms:modified>
</cp:coreProperties>
</file>